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A9236" w14:textId="77777777" w:rsidR="00B63F80" w:rsidRDefault="00B63F80" w:rsidP="002B00BE">
      <w:pPr>
        <w:jc w:val="both"/>
      </w:pPr>
      <w:bookmarkStart w:id="0" w:name="_GoBack"/>
      <w:bookmarkEnd w:id="0"/>
    </w:p>
    <w:p w14:paraId="2EC1EE00" w14:textId="6B71D6ED" w:rsidR="007B72C3" w:rsidRDefault="00673120" w:rsidP="002B00BE">
      <w:pPr>
        <w:jc w:val="both"/>
      </w:pPr>
      <w:r>
        <w:t>P</w:t>
      </w:r>
      <w:r w:rsidR="004B25B2">
        <w:t xml:space="preserve">lease provide </w:t>
      </w:r>
      <w:r w:rsidR="006E6394">
        <w:t xml:space="preserve">your </w:t>
      </w:r>
      <w:r w:rsidR="004B25B2">
        <w:t>banking details below</w:t>
      </w:r>
      <w:r>
        <w:t xml:space="preserve"> for remittances to banks outside of the United States and Canada.</w:t>
      </w:r>
      <w:r w:rsidR="00D66993">
        <w:t xml:space="preserve"> Save the completed form as a pdf and attach the pdf to your expense report along with your expense receipts.</w:t>
      </w:r>
    </w:p>
    <w:p w14:paraId="60D43730" w14:textId="77777777" w:rsidR="002B00BE" w:rsidRDefault="002B00BE" w:rsidP="002B00BE">
      <w:pPr>
        <w:jc w:val="both"/>
      </w:pPr>
    </w:p>
    <w:p w14:paraId="2763E1A8" w14:textId="77777777" w:rsidR="002B00BE" w:rsidRDefault="002B00BE" w:rsidP="002B00BE">
      <w:pPr>
        <w:jc w:val="both"/>
      </w:pPr>
    </w:p>
    <w:p w14:paraId="3DD4B017" w14:textId="77777777" w:rsidR="002B00BE" w:rsidRDefault="002B00BE" w:rsidP="002B00BE">
      <w:pPr>
        <w:jc w:val="both"/>
      </w:pPr>
      <w:r>
        <w:t>Bank Currency:</w:t>
      </w:r>
    </w:p>
    <w:p w14:paraId="237435D4" w14:textId="77777777" w:rsidR="002B00BE" w:rsidRDefault="002B00BE" w:rsidP="002B00BE">
      <w:pPr>
        <w:jc w:val="both"/>
      </w:pPr>
    </w:p>
    <w:p w14:paraId="3C41C6D4" w14:textId="77777777" w:rsidR="002B00BE" w:rsidRDefault="002B00BE" w:rsidP="002B00BE">
      <w:pPr>
        <w:jc w:val="both"/>
      </w:pPr>
    </w:p>
    <w:p w14:paraId="4275916D" w14:textId="2AB64B41" w:rsidR="002B00BE" w:rsidRDefault="002B00BE" w:rsidP="002B00BE">
      <w:pPr>
        <w:jc w:val="both"/>
      </w:pPr>
      <w:r>
        <w:t>Bank Name:</w:t>
      </w:r>
    </w:p>
    <w:p w14:paraId="2E71C72B" w14:textId="5DF28C32" w:rsidR="00017E11" w:rsidRDefault="00017E11" w:rsidP="002B00BE">
      <w:pPr>
        <w:jc w:val="both"/>
      </w:pPr>
    </w:p>
    <w:p w14:paraId="3CF93042" w14:textId="77777777" w:rsidR="00017E11" w:rsidRDefault="00017E11" w:rsidP="002B00BE">
      <w:pPr>
        <w:jc w:val="both"/>
      </w:pPr>
    </w:p>
    <w:p w14:paraId="3358D758" w14:textId="32ECF2AB" w:rsidR="002B00BE" w:rsidRDefault="00017E11" w:rsidP="002B00BE">
      <w:pPr>
        <w:jc w:val="both"/>
      </w:pPr>
      <w:r>
        <w:t>Bank Address:</w:t>
      </w:r>
    </w:p>
    <w:p w14:paraId="78E1701F" w14:textId="77777777" w:rsidR="00017E11" w:rsidRDefault="00017E11" w:rsidP="002B00BE">
      <w:pPr>
        <w:jc w:val="both"/>
      </w:pPr>
    </w:p>
    <w:p w14:paraId="724A0F27" w14:textId="77777777" w:rsidR="002B00BE" w:rsidRDefault="002B00BE" w:rsidP="002B00BE">
      <w:pPr>
        <w:jc w:val="both"/>
      </w:pPr>
    </w:p>
    <w:p w14:paraId="1E343040" w14:textId="77777777" w:rsidR="002B00BE" w:rsidRDefault="002B00BE" w:rsidP="002B00BE">
      <w:pPr>
        <w:jc w:val="both"/>
      </w:pPr>
      <w:r>
        <w:t>Name on Account:</w:t>
      </w:r>
    </w:p>
    <w:p w14:paraId="532BBC13" w14:textId="77777777" w:rsidR="002B00BE" w:rsidRDefault="002B00BE" w:rsidP="002B00BE">
      <w:pPr>
        <w:jc w:val="both"/>
      </w:pPr>
    </w:p>
    <w:p w14:paraId="4FDB00EA" w14:textId="77777777" w:rsidR="002B00BE" w:rsidRDefault="002B00BE" w:rsidP="002B00BE">
      <w:pPr>
        <w:jc w:val="both"/>
      </w:pPr>
    </w:p>
    <w:p w14:paraId="1FBEECF2" w14:textId="77777777" w:rsidR="002B00BE" w:rsidRDefault="002B00BE" w:rsidP="002B00BE">
      <w:pPr>
        <w:jc w:val="both"/>
      </w:pPr>
      <w:r>
        <w:t>Bank Sort/Identifier Code:</w:t>
      </w:r>
    </w:p>
    <w:p w14:paraId="7A94D4E1" w14:textId="77777777" w:rsidR="002B00BE" w:rsidRDefault="002B00BE" w:rsidP="002B00BE">
      <w:pPr>
        <w:jc w:val="both"/>
      </w:pPr>
    </w:p>
    <w:p w14:paraId="3AB7BB31" w14:textId="77777777" w:rsidR="002B00BE" w:rsidRDefault="002B00BE" w:rsidP="002B00BE">
      <w:pPr>
        <w:jc w:val="both"/>
      </w:pPr>
    </w:p>
    <w:p w14:paraId="35951F97" w14:textId="77777777" w:rsidR="002B00BE" w:rsidRPr="004B25B2" w:rsidRDefault="002B00BE" w:rsidP="002B00BE">
      <w:pPr>
        <w:jc w:val="both"/>
      </w:pPr>
      <w:r>
        <w:t>Account No./IBAN Account No.</w:t>
      </w:r>
    </w:p>
    <w:sectPr w:rsidR="002B00BE" w:rsidRPr="004B25B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4E760" w14:textId="77777777" w:rsidR="00207257" w:rsidRDefault="00207257" w:rsidP="00CF7F34">
      <w:r>
        <w:separator/>
      </w:r>
    </w:p>
  </w:endnote>
  <w:endnote w:type="continuationSeparator" w:id="0">
    <w:p w14:paraId="194341EA" w14:textId="77777777" w:rsidR="00207257" w:rsidRDefault="00207257" w:rsidP="00CF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AA128" w14:textId="77777777" w:rsidR="00207257" w:rsidRDefault="00207257" w:rsidP="00CF7F34">
      <w:r>
        <w:separator/>
      </w:r>
    </w:p>
  </w:footnote>
  <w:footnote w:type="continuationSeparator" w:id="0">
    <w:p w14:paraId="3347697F" w14:textId="77777777" w:rsidR="00207257" w:rsidRDefault="00207257" w:rsidP="00CF7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221E0" w14:textId="167EF614" w:rsidR="00CF7F34" w:rsidRDefault="002B0742" w:rsidP="00304808">
    <w:pPr>
      <w:pStyle w:val="Header"/>
      <w:jc w:val="center"/>
    </w:pPr>
    <w:r>
      <w:rPr>
        <w:noProof/>
      </w:rPr>
      <w:drawing>
        <wp:inline distT="0" distB="0" distL="0" distR="0" wp14:anchorId="01916069" wp14:editId="365EBA69">
          <wp:extent cx="3105150" cy="438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B3164A" w14:textId="77777777" w:rsidR="002B0742" w:rsidRDefault="002B0742" w:rsidP="00304808">
    <w:pPr>
      <w:pStyle w:val="Header"/>
      <w:jc w:val="center"/>
    </w:pPr>
  </w:p>
  <w:p w14:paraId="0EBA7C60" w14:textId="77777777" w:rsidR="00CF7F34" w:rsidRDefault="00304808" w:rsidP="00304808">
    <w:pPr>
      <w:jc w:val="center"/>
      <w:rPr>
        <w:rFonts w:asciiTheme="minorHAnsi" w:hAnsiTheme="minorHAnsi" w:cstheme="minorHAnsi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Theme="minorHAnsi" w:hAnsiTheme="minorHAnsi" w:cstheme="minorHAnsi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Chrome River Candidate System</w:t>
    </w:r>
  </w:p>
  <w:p w14:paraId="234214DE" w14:textId="77777777" w:rsidR="00304808" w:rsidRPr="00304808" w:rsidRDefault="00304808" w:rsidP="00304808">
    <w:pPr>
      <w:jc w:val="center"/>
      <w:rPr>
        <w:rFonts w:asciiTheme="minorHAnsi" w:hAnsiTheme="minorHAnsi" w:cstheme="minorHAnsi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E9A3F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C8C1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520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62E88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1E34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A6F4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BE1D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289C2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9CFE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BAFD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166F67"/>
    <w:multiLevelType w:val="hybridMultilevel"/>
    <w:tmpl w:val="F1CA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D3729"/>
    <w:multiLevelType w:val="hybridMultilevel"/>
    <w:tmpl w:val="D172C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8A2282"/>
    <w:multiLevelType w:val="multilevel"/>
    <w:tmpl w:val="E8AE060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color w:val="auto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aps w:val="0"/>
        <w:color w:val="auto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caps w:val="0"/>
        <w:color w:val="auto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auto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auto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auto"/>
        <w:u w:val="none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auto"/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38"/>
    <w:rsid w:val="00017E11"/>
    <w:rsid w:val="000578F5"/>
    <w:rsid w:val="001E1252"/>
    <w:rsid w:val="00207257"/>
    <w:rsid w:val="00220AAA"/>
    <w:rsid w:val="002B00BE"/>
    <w:rsid w:val="002B0742"/>
    <w:rsid w:val="00304808"/>
    <w:rsid w:val="00420F38"/>
    <w:rsid w:val="004B25B2"/>
    <w:rsid w:val="00536F99"/>
    <w:rsid w:val="00554831"/>
    <w:rsid w:val="005D0FAF"/>
    <w:rsid w:val="00673120"/>
    <w:rsid w:val="006A47F4"/>
    <w:rsid w:val="006C56E5"/>
    <w:rsid w:val="006E6394"/>
    <w:rsid w:val="007B72C3"/>
    <w:rsid w:val="008D1E70"/>
    <w:rsid w:val="00930992"/>
    <w:rsid w:val="009847CE"/>
    <w:rsid w:val="00A57737"/>
    <w:rsid w:val="00A66CED"/>
    <w:rsid w:val="00A72BE2"/>
    <w:rsid w:val="00A74376"/>
    <w:rsid w:val="00B03E6C"/>
    <w:rsid w:val="00B361BB"/>
    <w:rsid w:val="00B57D1F"/>
    <w:rsid w:val="00B63F80"/>
    <w:rsid w:val="00CF7F34"/>
    <w:rsid w:val="00D3764E"/>
    <w:rsid w:val="00D66993"/>
    <w:rsid w:val="00ED0651"/>
    <w:rsid w:val="00F43C01"/>
    <w:rsid w:val="00FC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0C51F"/>
  <w15:chartTrackingRefBased/>
  <w15:docId w15:val="{4D85EB31-0822-4C60-A149-D832AA6D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qFormat/>
    <w:pPr>
      <w:numPr>
        <w:numId w:val="37"/>
      </w:numPr>
      <w:spacing w:after="240"/>
      <w:outlineLvl w:val="0"/>
    </w:pPr>
    <w:rPr>
      <w:bCs/>
      <w:kern w:val="32"/>
      <w:szCs w:val="32"/>
    </w:rPr>
  </w:style>
  <w:style w:type="paragraph" w:styleId="Heading2">
    <w:name w:val="heading 2"/>
    <w:basedOn w:val="Normal"/>
    <w:link w:val="Heading2Char"/>
    <w:qFormat/>
    <w:pPr>
      <w:numPr>
        <w:ilvl w:val="1"/>
        <w:numId w:val="37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link w:val="Heading3Char"/>
    <w:qFormat/>
    <w:pPr>
      <w:numPr>
        <w:ilvl w:val="2"/>
        <w:numId w:val="37"/>
      </w:numPr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37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qFormat/>
    <w:pPr>
      <w:numPr>
        <w:ilvl w:val="4"/>
        <w:numId w:val="37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qFormat/>
    <w:pPr>
      <w:numPr>
        <w:ilvl w:val="5"/>
        <w:numId w:val="37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qFormat/>
    <w:pPr>
      <w:numPr>
        <w:ilvl w:val="6"/>
        <w:numId w:val="37"/>
      </w:numPr>
      <w:spacing w:after="240"/>
      <w:outlineLvl w:val="6"/>
    </w:pPr>
  </w:style>
  <w:style w:type="paragraph" w:styleId="Heading8">
    <w:name w:val="heading 8"/>
    <w:basedOn w:val="Normal"/>
    <w:link w:val="Heading8Char"/>
    <w:qFormat/>
    <w:pPr>
      <w:numPr>
        <w:ilvl w:val="7"/>
        <w:numId w:val="37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qFormat/>
    <w:pPr>
      <w:numPr>
        <w:ilvl w:val="8"/>
        <w:numId w:val="37"/>
      </w:numPr>
      <w:spacing w:after="24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e">
    <w:name w:val="Single Space"/>
    <w:basedOn w:val="Normal"/>
    <w:link w:val="SingleSpaceChar"/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character" w:customStyle="1" w:styleId="SingleSpaceChar">
    <w:name w:val="Single Space Char"/>
    <w:basedOn w:val="DefaultParagraphFont"/>
    <w:link w:val="SingleSpace"/>
  </w:style>
  <w:style w:type="character" w:customStyle="1" w:styleId="Heading1Char">
    <w:name w:val="Heading 1 Char"/>
    <w:basedOn w:val="DefaultParagraphFont"/>
    <w:link w:val="Heading1"/>
    <w:rPr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Pr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Pr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Pr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Pr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Pr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Pr>
      <w:sz w:val="24"/>
      <w:szCs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pPr>
      <w:keepNext/>
      <w:spacing w:after="240"/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Pr>
      <w:rFonts w:cs="Arial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pPr>
      <w:spacing w:after="24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spacing w:after="240"/>
      <w:ind w:left="1440" w:hanging="720"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spacing w:after="240"/>
      <w:ind w:left="0" w:firstLine="72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spacing w:after="240"/>
      <w:ind w:left="1080" w:right="720"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spacing w:after="240"/>
      <w:ind w:left="1800" w:right="1440"/>
    </w:pPr>
  </w:style>
  <w:style w:type="paragraph" w:customStyle="1" w:styleId="DoubleIndent">
    <w:name w:val="Double Indent"/>
    <w:basedOn w:val="SingleSpace"/>
    <w:link w:val="DoubleIndentChar"/>
    <w:qFormat/>
    <w:pPr>
      <w:spacing w:after="240"/>
      <w:ind w:left="1440" w:right="1440"/>
    </w:pPr>
  </w:style>
  <w:style w:type="character" w:customStyle="1" w:styleId="DoubleIndentChar">
    <w:name w:val="Double Indent Char"/>
    <w:basedOn w:val="SingleSpaceChar"/>
    <w:link w:val="DoubleIndent"/>
    <w:rPr>
      <w:sz w:val="24"/>
      <w:szCs w:val="24"/>
    </w:rPr>
  </w:style>
  <w:style w:type="paragraph" w:customStyle="1" w:styleId="DoubleSpace">
    <w:name w:val="Double Space"/>
    <w:basedOn w:val="SingleSpace"/>
    <w:link w:val="DoubleSpaceChar"/>
    <w:qFormat/>
    <w:pPr>
      <w:spacing w:after="240" w:line="480" w:lineRule="auto"/>
      <w:contextualSpacing/>
    </w:pPr>
  </w:style>
  <w:style w:type="character" w:customStyle="1" w:styleId="DoubleSpaceChar">
    <w:name w:val="Double Space Char"/>
    <w:basedOn w:val="SingleSpaceChar"/>
    <w:link w:val="DoubleSpace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24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6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240"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60"/>
      <w:ind w:left="7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36F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F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F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F7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F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7F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F34"/>
    <w:rPr>
      <w:sz w:val="24"/>
      <w:szCs w:val="24"/>
    </w:rPr>
  </w:style>
  <w:style w:type="table" w:styleId="TableGrid">
    <w:name w:val="Table Grid"/>
    <w:basedOn w:val="TableNormal"/>
    <w:uiPriority w:val="59"/>
    <w:unhideWhenUsed/>
    <w:rsid w:val="00930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E7E9"/>
            <w:right w:val="none" w:sz="0" w:space="0" w:color="auto"/>
          </w:divBdr>
        </w:div>
      </w:divsChild>
    </w:div>
    <w:div w:id="413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F7150-1B8F-43EF-82A9-AB886944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Steptoe and Johnson LLP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Marquedant, John [Contractor - JFPM Consulting ]</dc:creator>
  <cp:keywords/>
  <dc:description/>
  <cp:lastModifiedBy>Marquedant, John [Contractor - JFPM Consulting ]</cp:lastModifiedBy>
  <cp:revision>2</cp:revision>
  <cp:lastPrinted>2019-09-11T17:31:00Z</cp:lastPrinted>
  <dcterms:created xsi:type="dcterms:W3CDTF">2020-03-03T13:47:00Z</dcterms:created>
  <dcterms:modified xsi:type="dcterms:W3CDTF">2020-03-03T13:47:00Z</dcterms:modified>
</cp:coreProperties>
</file>